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2286000</wp:posOffset>
            </wp:positionH>
            <wp:positionV relativeFrom="paragraph">
              <wp:posOffset>635</wp:posOffset>
            </wp:positionV>
            <wp:extent cx="1428750" cy="1676400"/>
            <wp:effectExtent l="0" t="0" r="0" b="0"/>
            <wp:wrapSquare wrapText="largest"/>
            <wp:docPr id="1" name="Obráze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</w:r>
    </w:p>
    <w:p>
      <w:pPr>
        <w:pStyle w:val="Normal"/>
        <w:bidi w:val="0"/>
        <w:spacing w:lineRule="auto" w:line="360"/>
        <w:jc w:val="center"/>
        <w:rPr>
          <w:rFonts w:ascii="Calibri Light" w:hAnsi="Calibri Light"/>
          <w:b/>
          <w:bCs/>
          <w:sz w:val="32"/>
          <w:szCs w:val="32"/>
        </w:rPr>
      </w:pPr>
      <w:r>
        <w:rPr>
          <w:rFonts w:ascii="Calibri Light" w:hAnsi="Calibri Light"/>
          <w:b/>
          <w:bCs/>
          <w:sz w:val="32"/>
          <w:szCs w:val="32"/>
        </w:rPr>
        <w:t>Obec Nesvačilka</w:t>
      </w:r>
    </w:p>
    <w:p>
      <w:pPr>
        <w:pStyle w:val="Normal"/>
        <w:bidi w:val="0"/>
        <w:spacing w:lineRule="auto" w:line="360"/>
        <w:jc w:val="center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>v souladu s ustanovením § 39, odst 1 zákona č. 128/2000 Sb., o obcích v platném znění,</w:t>
      </w:r>
    </w:p>
    <w:p>
      <w:pPr>
        <w:pStyle w:val="Normal"/>
        <w:bidi w:val="0"/>
        <w:spacing w:lineRule="auto" w:line="360"/>
        <w:jc w:val="center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>zveřejňuje</w:t>
      </w:r>
    </w:p>
    <w:p>
      <w:pPr>
        <w:pStyle w:val="Normal"/>
        <w:bidi w:val="0"/>
        <w:spacing w:lineRule="auto" w:line="360"/>
        <w:jc w:val="center"/>
        <w:rPr>
          <w:rFonts w:ascii="Calibri Light" w:hAnsi="Calibri Light"/>
          <w:b/>
          <w:bCs/>
          <w:sz w:val="32"/>
          <w:szCs w:val="32"/>
        </w:rPr>
      </w:pPr>
      <w:r>
        <w:rPr>
          <w:rFonts w:ascii="Calibri Light" w:hAnsi="Calibri Light"/>
          <w:b/>
          <w:bCs/>
          <w:sz w:val="32"/>
          <w:szCs w:val="32"/>
        </w:rPr>
      </w:r>
    </w:p>
    <w:p>
      <w:pPr>
        <w:pStyle w:val="Normal"/>
        <w:bidi w:val="0"/>
        <w:spacing w:lineRule="auto" w:line="360"/>
        <w:jc w:val="center"/>
        <w:rPr>
          <w:rFonts w:ascii="Calibri Light" w:hAnsi="Calibri Light"/>
          <w:b/>
          <w:bCs/>
          <w:sz w:val="32"/>
          <w:szCs w:val="32"/>
        </w:rPr>
      </w:pPr>
      <w:r>
        <w:rPr>
          <w:rFonts w:ascii="Calibri Light" w:hAnsi="Calibri Light"/>
          <w:b/>
          <w:bCs/>
          <w:sz w:val="32"/>
          <w:szCs w:val="32"/>
        </w:rPr>
        <w:t xml:space="preserve">OBECNÍ ZÁMĚR č. </w:t>
      </w:r>
      <w:r>
        <w:rPr>
          <w:rFonts w:ascii="Calibri Light" w:hAnsi="Calibri Light"/>
          <w:b/>
          <w:bCs/>
          <w:sz w:val="32"/>
          <w:szCs w:val="32"/>
        </w:rPr>
        <w:t>4</w:t>
      </w:r>
      <w:r>
        <w:rPr>
          <w:rFonts w:ascii="Calibri Light" w:hAnsi="Calibri Light"/>
          <w:b/>
          <w:bCs/>
          <w:sz w:val="32"/>
          <w:szCs w:val="32"/>
        </w:rPr>
        <w:t>/2026</w:t>
      </w:r>
    </w:p>
    <w:p>
      <w:pPr>
        <w:pStyle w:val="Normal"/>
        <w:bidi w:val="0"/>
        <w:spacing w:lineRule="auto" w:line="360"/>
        <w:jc w:val="center"/>
        <w:rPr>
          <w:rFonts w:ascii="Calibri Light" w:hAnsi="Calibri Light"/>
          <w:b/>
          <w:bCs/>
          <w:sz w:val="32"/>
          <w:szCs w:val="32"/>
        </w:rPr>
      </w:pPr>
      <w:r>
        <w:rPr>
          <w:rFonts w:ascii="Calibri Light" w:hAnsi="Calibri Light"/>
          <w:b/>
          <w:bCs/>
          <w:sz w:val="32"/>
          <w:szCs w:val="32"/>
        </w:rPr>
      </w:r>
    </w:p>
    <w:p>
      <w:pPr>
        <w:pStyle w:val="Normal"/>
        <w:bidi w:val="0"/>
        <w:spacing w:lineRule="auto" w:line="360"/>
        <w:jc w:val="left"/>
        <w:rPr>
          <w:rFonts w:ascii="Calibri Light" w:hAnsi="Calibri Light"/>
          <w:b/>
          <w:bCs/>
          <w:sz w:val="24"/>
          <w:szCs w:val="24"/>
        </w:rPr>
      </w:pPr>
      <w:r>
        <w:rPr>
          <w:rFonts w:ascii="Calibri Light" w:hAnsi="Calibri Light"/>
          <w:b/>
          <w:bCs/>
          <w:sz w:val="24"/>
          <w:szCs w:val="24"/>
        </w:rPr>
        <w:t xml:space="preserve">Záměrem obce je pronájem nebytového prostoru v rozsahu jedné místnosti v budově č.p. 60. </w:t>
      </w:r>
    </w:p>
    <w:p>
      <w:pPr>
        <w:pStyle w:val="Normal"/>
        <w:bidi w:val="0"/>
        <w:spacing w:lineRule="auto" w:line="360"/>
        <w:jc w:val="center"/>
        <w:rPr>
          <w:rFonts w:ascii="Calibri Light" w:hAnsi="Calibri Light"/>
          <w:b/>
          <w:bCs/>
          <w:sz w:val="32"/>
          <w:szCs w:val="32"/>
        </w:rPr>
      </w:pPr>
      <w:r>
        <w:rPr>
          <w:rFonts w:ascii="Calibri Light" w:hAnsi="Calibri Light"/>
          <w:b/>
          <w:bCs/>
          <w:sz w:val="32"/>
          <w:szCs w:val="32"/>
        </w:rPr>
      </w:r>
    </w:p>
    <w:p>
      <w:pPr>
        <w:pStyle w:val="Normal"/>
        <w:bidi w:val="0"/>
        <w:spacing w:lineRule="auto" w:line="360"/>
        <w:jc w:val="center"/>
        <w:rPr>
          <w:rFonts w:ascii="Calibri Light" w:hAnsi="Calibri Light"/>
          <w:b/>
          <w:bCs/>
          <w:sz w:val="24"/>
          <w:szCs w:val="24"/>
        </w:rPr>
      </w:pPr>
      <w:r>
        <w:rPr>
          <w:rFonts w:ascii="Calibri Light" w:hAnsi="Calibri Light"/>
          <w:b/>
          <w:bCs/>
          <w:sz w:val="24"/>
          <w:szCs w:val="24"/>
        </w:rPr>
      </w:r>
    </w:p>
    <w:p>
      <w:pPr>
        <w:pStyle w:val="Normal"/>
        <w:bidi w:val="0"/>
        <w:spacing w:lineRule="auto" w:line="360"/>
        <w:jc w:val="left"/>
        <w:rPr>
          <w:rFonts w:ascii="Calibri Light" w:hAnsi="Calibri Light"/>
        </w:rPr>
      </w:pPr>
      <w:r>
        <w:rPr>
          <w:rFonts w:ascii="Calibri Light" w:hAnsi="Calibri Light"/>
          <w:b/>
          <w:bCs/>
          <w:sz w:val="24"/>
          <w:szCs w:val="24"/>
        </w:rPr>
        <w:t>V Nesvačilce dne 21.09.2026</w:t>
      </w:r>
    </w:p>
    <w:p>
      <w:pPr>
        <w:pStyle w:val="Normal"/>
        <w:bidi w:val="0"/>
        <w:spacing w:lineRule="auto" w:line="360"/>
        <w:jc w:val="left"/>
        <w:rPr>
          <w:rFonts w:ascii="Calibri Light" w:hAnsi="Calibri Light"/>
          <w:b/>
          <w:bCs/>
          <w:sz w:val="24"/>
          <w:szCs w:val="24"/>
        </w:rPr>
      </w:pPr>
      <w:r>
        <w:rPr>
          <w:rFonts w:ascii="Calibri Light" w:hAnsi="Calibri Light"/>
          <w:b/>
          <w:bCs/>
          <w:sz w:val="24"/>
          <w:szCs w:val="24"/>
        </w:rPr>
      </w:r>
    </w:p>
    <w:p>
      <w:pPr>
        <w:pStyle w:val="Normal"/>
        <w:bidi w:val="0"/>
        <w:spacing w:lineRule="auto" w:line="360"/>
        <w:jc w:val="left"/>
        <w:rPr>
          <w:rFonts w:ascii="Calibri Light" w:hAnsi="Calibri Light"/>
          <w:b/>
          <w:bCs/>
          <w:sz w:val="24"/>
          <w:szCs w:val="24"/>
        </w:rPr>
      </w:pPr>
      <w:r>
        <w:rPr>
          <w:rFonts w:ascii="Calibri Light" w:hAnsi="Calibri Light"/>
          <w:b/>
          <w:bCs/>
          <w:sz w:val="24"/>
          <w:szCs w:val="24"/>
        </w:rPr>
        <w:t>Mgr. Tereza Vlčková</w:t>
      </w:r>
    </w:p>
    <w:p>
      <w:pPr>
        <w:pStyle w:val="Normal"/>
        <w:bidi w:val="0"/>
        <w:spacing w:lineRule="auto" w:line="360"/>
        <w:jc w:val="left"/>
        <w:rPr>
          <w:rFonts w:ascii="Calibri Light" w:hAnsi="Calibri Light"/>
          <w:b/>
          <w:bCs/>
          <w:sz w:val="24"/>
          <w:szCs w:val="24"/>
        </w:rPr>
      </w:pPr>
      <w:r>
        <w:rPr>
          <w:rFonts w:ascii="Calibri Light" w:hAnsi="Calibri Light"/>
          <w:b/>
          <w:bCs/>
          <w:sz w:val="24"/>
          <w:szCs w:val="24"/>
        </w:rPr>
      </w:r>
    </w:p>
    <w:p>
      <w:pPr>
        <w:pStyle w:val="Normal"/>
        <w:bidi w:val="0"/>
        <w:spacing w:lineRule="auto" w:line="360"/>
        <w:jc w:val="left"/>
        <w:rPr>
          <w:rFonts w:ascii="Calibri Light" w:hAnsi="Calibri Light"/>
          <w:b/>
          <w:bCs/>
          <w:sz w:val="24"/>
          <w:szCs w:val="24"/>
        </w:rPr>
      </w:pPr>
      <w:r>
        <w:rPr>
          <w:rFonts w:ascii="Calibri Light" w:hAnsi="Calibri Light"/>
          <w:b/>
          <w:bCs/>
          <w:sz w:val="24"/>
          <w:szCs w:val="24"/>
        </w:rPr>
      </w:r>
    </w:p>
    <w:p>
      <w:pPr>
        <w:pStyle w:val="Normal"/>
        <w:bidi w:val="0"/>
        <w:spacing w:lineRule="auto" w:line="360"/>
        <w:jc w:val="left"/>
        <w:rPr>
          <w:rFonts w:ascii="Calibri Light" w:hAnsi="Calibri Light"/>
          <w:b/>
          <w:bCs/>
          <w:sz w:val="24"/>
          <w:szCs w:val="24"/>
        </w:rPr>
      </w:pPr>
      <w:r>
        <w:rPr>
          <w:rFonts w:ascii="Calibri Light" w:hAnsi="Calibri Light"/>
          <w:b/>
          <w:bCs/>
          <w:sz w:val="24"/>
          <w:szCs w:val="24"/>
        </w:rPr>
      </w:r>
    </w:p>
    <w:p>
      <w:pPr>
        <w:pStyle w:val="Normal"/>
        <w:bidi w:val="0"/>
        <w:spacing w:lineRule="auto" w:line="360"/>
        <w:jc w:val="left"/>
        <w:rPr>
          <w:rFonts w:ascii="Calibri Light" w:hAnsi="Calibri Light"/>
          <w:b/>
          <w:bCs/>
          <w:sz w:val="24"/>
          <w:szCs w:val="24"/>
        </w:rPr>
      </w:pPr>
      <w:r>
        <w:rPr>
          <w:rFonts w:ascii="Calibri Light" w:hAnsi="Calibri Light"/>
          <w:b/>
          <w:bCs/>
          <w:sz w:val="24"/>
          <w:szCs w:val="24"/>
        </w:rPr>
      </w:r>
    </w:p>
    <w:p>
      <w:pPr>
        <w:pStyle w:val="Normal"/>
        <w:bidi w:val="0"/>
        <w:spacing w:lineRule="auto" w:line="360"/>
        <w:jc w:val="left"/>
        <w:rPr>
          <w:rFonts w:ascii="Calibri Light" w:hAnsi="Calibri Light"/>
          <w:b/>
          <w:bCs/>
          <w:sz w:val="24"/>
          <w:szCs w:val="24"/>
        </w:rPr>
      </w:pPr>
      <w:r>
        <w:rPr>
          <w:rFonts w:ascii="Calibri Light" w:hAnsi="Calibri Light"/>
          <w:b/>
          <w:bCs/>
          <w:sz w:val="24"/>
          <w:szCs w:val="24"/>
        </w:rPr>
      </w:r>
    </w:p>
    <w:p>
      <w:pPr>
        <w:pStyle w:val="Normal"/>
        <w:bidi w:val="0"/>
        <w:spacing w:lineRule="auto" w:line="360"/>
        <w:jc w:val="left"/>
        <w:rPr>
          <w:rFonts w:ascii="Calibri Light" w:hAnsi="Calibri Light"/>
          <w:b/>
          <w:bCs/>
          <w:sz w:val="24"/>
          <w:szCs w:val="24"/>
        </w:rPr>
      </w:pPr>
      <w:r>
        <w:rPr>
          <w:rFonts w:ascii="Calibri Light" w:hAnsi="Calibri Light"/>
          <w:b/>
          <w:bCs/>
          <w:sz w:val="24"/>
          <w:szCs w:val="24"/>
        </w:rPr>
      </w:r>
    </w:p>
    <w:p>
      <w:pPr>
        <w:pStyle w:val="Normal"/>
        <w:bidi w:val="0"/>
        <w:spacing w:lineRule="auto" w:line="360"/>
        <w:jc w:val="left"/>
        <w:rPr>
          <w:rFonts w:ascii="Calibri Light" w:hAnsi="Calibri Light"/>
          <w:b/>
          <w:bCs/>
          <w:sz w:val="24"/>
          <w:szCs w:val="24"/>
        </w:rPr>
      </w:pPr>
      <w:r>
        <w:rPr>
          <w:rFonts w:ascii="Calibri Light" w:hAnsi="Calibri Light"/>
          <w:b/>
          <w:bCs/>
          <w:sz w:val="24"/>
          <w:szCs w:val="24"/>
        </w:rPr>
        <w:t>Vyvěšeno:</w:t>
      </w:r>
    </w:p>
    <w:p>
      <w:pPr>
        <w:pStyle w:val="Normal"/>
        <w:bidi w:val="0"/>
        <w:spacing w:lineRule="auto" w:line="360"/>
        <w:jc w:val="left"/>
        <w:rPr>
          <w:b/>
          <w:bCs/>
          <w:sz w:val="24"/>
          <w:szCs w:val="24"/>
        </w:rPr>
      </w:pPr>
      <w:r>
        <w:rPr>
          <w:rFonts w:ascii="Calibri Light" w:hAnsi="Calibri Light"/>
          <w:b/>
          <w:bCs/>
          <w:sz w:val="24"/>
          <w:szCs w:val="24"/>
        </w:rPr>
        <w:t xml:space="preserve">Sňato: </w:t>
      </w:r>
    </w:p>
    <w:p>
      <w:pPr>
        <w:pStyle w:val="Normal"/>
        <w:bidi w:val="0"/>
        <w:spacing w:lineRule="auto" w:line="276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  <w:font w:name="Corbel">
    <w:charset w:val="ee"/>
    <w:family w:val="swiss"/>
    <w:pitch w:val="variable"/>
  </w:font>
  <w:font w:name="Calibri Light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NSimSun" w:cs="Lucida Sans"/>
      <w:color w:val="000000"/>
      <w:kern w:val="2"/>
      <w:sz w:val="24"/>
      <w:szCs w:val="24"/>
      <w:lang w:val="cs-CZ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LibreOffice/26.2.5.2$Windows_X86_64 LibreOffice_project/cd7284b4cbbfeb507e630c1aac019f4157393acb</Application>
  <AppVersion>15.0000</AppVersion>
  <Pages>1</Pages>
  <Words>47</Words>
  <Characters>244</Characters>
  <CharactersWithSpaces>284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2024-03-12T11:10:00Z</dcterms:created>
  <dc:creator>Megová Dana</dc:creator>
  <dc:description/>
  <dc:language>cs-CZ</dc:language>
  <cp:lastModifiedBy/>
  <dcterms:modified xsi:type="dcterms:W3CDTF">2026-09-22T08:38:58Z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